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4DF57C17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E4396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0F8461B9" w:rsidR="00907A29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7033E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E4396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C0740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</w:t>
      </w:r>
      <w:r w:rsidR="00E4396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1E4AB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C465C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2D176D79" w14:textId="77777777" w:rsidR="001E4ABB" w:rsidRPr="0026013B" w:rsidRDefault="001E4ABB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7002BD9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E43965">
        <w:rPr>
          <w:rFonts w:ascii="Times New Roman" w:hAnsi="Times New Roman" w:cs="Times New Roman"/>
          <w:b/>
          <w:sz w:val="24"/>
          <w:szCs w:val="24"/>
        </w:rPr>
        <w:t>AUXILIAR DE CRECHE</w:t>
      </w:r>
    </w:p>
    <w:p w14:paraId="724A660E" w14:textId="77777777" w:rsidR="00FD6197" w:rsidRPr="0026013B" w:rsidRDefault="00FD6197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2FCBF137" w:rsidR="00C05941" w:rsidRPr="00C465C3" w:rsidRDefault="00B04955" w:rsidP="00C465C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C465C3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C465C3" w:rsidRPr="00C465C3">
        <w:rPr>
          <w:rFonts w:ascii="Times New Roman" w:hAnsi="Times New Roman" w:cs="Times New Roman"/>
          <w:sz w:val="24"/>
          <w:szCs w:val="24"/>
        </w:rPr>
        <w:t xml:space="preserve">para </w:t>
      </w:r>
      <w:r w:rsidR="00E43965">
        <w:rPr>
          <w:rFonts w:ascii="Times New Roman" w:hAnsi="Times New Roman" w:cs="Times New Roman"/>
          <w:sz w:val="24"/>
          <w:szCs w:val="24"/>
        </w:rPr>
        <w:t>Auxiliar de Creche</w:t>
      </w:r>
      <w:r w:rsidRPr="00C465C3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C465C3">
        <w:rPr>
          <w:rFonts w:ascii="Times New Roman" w:hAnsi="Times New Roman" w:cs="Times New Roman"/>
          <w:sz w:val="24"/>
          <w:szCs w:val="24"/>
        </w:rPr>
        <w:t>à</w:t>
      </w:r>
      <w:r w:rsidRPr="00C465C3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C465C3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C465C3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403952" w:rsidRPr="00C465C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465C3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C465C3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C465C3">
        <w:rPr>
          <w:rFonts w:ascii="Times New Roman" w:hAnsi="Times New Roman" w:cs="Times New Roman"/>
          <w:sz w:val="24"/>
          <w:szCs w:val="24"/>
        </w:rPr>
        <w:t>, situad</w:t>
      </w:r>
      <w:r w:rsidR="00E5534D" w:rsidRPr="00C465C3">
        <w:rPr>
          <w:rFonts w:ascii="Times New Roman" w:hAnsi="Times New Roman" w:cs="Times New Roman"/>
          <w:sz w:val="24"/>
          <w:szCs w:val="24"/>
        </w:rPr>
        <w:t>a</w:t>
      </w:r>
      <w:r w:rsidRPr="00C465C3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C465C3">
        <w:rPr>
          <w:rFonts w:ascii="Times New Roman" w:hAnsi="Times New Roman" w:cs="Times New Roman"/>
          <w:sz w:val="24"/>
          <w:szCs w:val="24"/>
        </w:rPr>
        <w:t>à</w:t>
      </w:r>
      <w:r w:rsidRPr="00C465C3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C465C3">
        <w:rPr>
          <w:rFonts w:ascii="Times New Roman" w:hAnsi="Times New Roman" w:cs="Times New Roman"/>
          <w:sz w:val="24"/>
          <w:szCs w:val="24"/>
        </w:rPr>
        <w:t>Praça Afonso de Sá</w:t>
      </w:r>
      <w:r w:rsidRPr="00C465C3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C465C3">
        <w:rPr>
          <w:rFonts w:ascii="Times New Roman" w:hAnsi="Times New Roman" w:cs="Times New Roman"/>
          <w:sz w:val="24"/>
          <w:szCs w:val="24"/>
        </w:rPr>
        <w:t>197</w:t>
      </w:r>
      <w:r w:rsidRPr="00C465C3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C465C3">
        <w:rPr>
          <w:rFonts w:ascii="Times New Roman" w:hAnsi="Times New Roman" w:cs="Times New Roman"/>
          <w:sz w:val="24"/>
          <w:szCs w:val="24"/>
        </w:rPr>
        <w:t>Centro,</w:t>
      </w:r>
      <w:r w:rsidRPr="00C465C3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E43965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82777C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C465C3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abril </w:t>
      </w:r>
      <w:r w:rsidR="00520A35" w:rsidRPr="00C465C3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C465C3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</w:t>
      </w:r>
      <w:r w:rsidR="00E43965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AE2FEF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bookmarkStart w:id="0" w:name="_GoBack"/>
      <w:bookmarkEnd w:id="0"/>
      <w:r w:rsidR="006946A7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C465C3">
        <w:rPr>
          <w:rFonts w:ascii="Times New Roman" w:hAnsi="Times New Roman" w:cs="Times New Roman"/>
          <w:b/>
          <w:sz w:val="24"/>
          <w:szCs w:val="24"/>
          <w:u w:val="single"/>
        </w:rPr>
        <w:t>min</w:t>
      </w:r>
      <w:r w:rsidR="007B7448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Pr="00C465C3">
        <w:rPr>
          <w:rFonts w:ascii="Times New Roman" w:hAnsi="Times New Roman" w:cs="Times New Roman"/>
          <w:sz w:val="24"/>
          <w:szCs w:val="24"/>
        </w:rPr>
        <w:t xml:space="preserve"> </w:t>
      </w:r>
      <w:r w:rsidRPr="00C465C3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C465C3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BCE3B91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033EE">
        <w:rPr>
          <w:rFonts w:ascii="Times New Roman" w:hAnsi="Times New Roman" w:cs="Times New Roman"/>
          <w:sz w:val="24"/>
          <w:szCs w:val="24"/>
        </w:rPr>
        <w:t>1</w:t>
      </w:r>
      <w:r w:rsidR="00E43965">
        <w:rPr>
          <w:rFonts w:ascii="Times New Roman" w:hAnsi="Times New Roman" w:cs="Times New Roman"/>
          <w:sz w:val="24"/>
          <w:szCs w:val="24"/>
        </w:rPr>
        <w:t>3</w:t>
      </w:r>
      <w:r w:rsidR="00842B31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</w:t>
      </w:r>
      <w:r w:rsidR="007033EE">
        <w:rPr>
          <w:rFonts w:ascii="Times New Roman" w:hAnsi="Times New Roman" w:cs="Times New Roman"/>
          <w:sz w:val="24"/>
          <w:szCs w:val="24"/>
        </w:rPr>
        <w:t xml:space="preserve"> abril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2B3A26C4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0EDF475" w14:textId="77777777" w:rsidR="00FD6197" w:rsidRPr="0026013B" w:rsidRDefault="00FD6197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41D00790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BEE9A4" w14:textId="0B16199D" w:rsidR="00E43965" w:rsidRDefault="00E4396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E15820" w14:textId="04FEB765" w:rsidR="00E43965" w:rsidRDefault="00E4396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ACE4328" w14:textId="15F3287B" w:rsidR="00E43965" w:rsidRDefault="00E4396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64AD15" w14:textId="77777777" w:rsidR="00E43965" w:rsidRDefault="00E4396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E99EC6" w14:textId="77777777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1D2CC7B1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59F58107" w14:textId="77777777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0A13BA1E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D7C619" w14:textId="3DD78593" w:rsidR="001E4ABB" w:rsidRDefault="001E4AB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2C1FBD" w14:textId="07CA4624" w:rsidR="001E4ABB" w:rsidRDefault="001E4AB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5F19A8F" w14:textId="50C344BA" w:rsidR="001E4ABB" w:rsidRDefault="001E4AB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30793F" w14:textId="77777777" w:rsidR="001E4ABB" w:rsidRPr="0026013B" w:rsidRDefault="001E4AB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10CF8DCE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E4396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24590997" w14:textId="77777777" w:rsidR="00FD6197" w:rsidRPr="0026013B" w:rsidRDefault="00FD6197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1572F3EA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0427F4" w14:textId="187DB494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9854BD6" w14:textId="79BB21D0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0D16EF" w14:textId="603597BA" w:rsidR="00FD6197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30AB0A9" w14:textId="77777777" w:rsidR="00FD6197" w:rsidRPr="0026013B" w:rsidRDefault="00FD619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059" w:type="dxa"/>
        <w:tblLayout w:type="fixed"/>
        <w:tblLook w:val="01E0" w:firstRow="1" w:lastRow="1" w:firstColumn="1" w:lastColumn="1" w:noHBand="0" w:noVBand="0"/>
      </w:tblPr>
      <w:tblGrid>
        <w:gridCol w:w="1555"/>
        <w:gridCol w:w="1559"/>
        <w:gridCol w:w="992"/>
        <w:gridCol w:w="1134"/>
        <w:gridCol w:w="1985"/>
        <w:gridCol w:w="1417"/>
        <w:gridCol w:w="1417"/>
      </w:tblGrid>
      <w:tr w:rsidR="001E4ABB" w:rsidRPr="0026013B" w14:paraId="0E9B70C0" w14:textId="6AE0E19D" w:rsidTr="00E43965">
        <w:trPr>
          <w:trHeight w:val="99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771C8BD1" w14:textId="77777777" w:rsidR="001E4AB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6DE99C7" w:rsidR="001E4ABB" w:rsidRPr="009070A5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Auxiliar de Creche </w:t>
            </w:r>
          </w:p>
        </w:tc>
        <w:tc>
          <w:tcPr>
            <w:tcW w:w="1559" w:type="dxa"/>
            <w:vMerge w:val="restart"/>
            <w:shd w:val="clear" w:color="auto" w:fill="D9D9D9" w:themeFill="background1" w:themeFillShade="D9"/>
          </w:tcPr>
          <w:p w14:paraId="4AA1511E" w14:textId="77777777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126" w:type="dxa"/>
            <w:gridSpan w:val="2"/>
            <w:shd w:val="clear" w:color="auto" w:fill="D9D9D9" w:themeFill="background1" w:themeFillShade="D9"/>
          </w:tcPr>
          <w:p w14:paraId="29B1DB9E" w14:textId="77777777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985" w:type="dxa"/>
            <w:vMerge w:val="restart"/>
            <w:shd w:val="clear" w:color="auto" w:fill="D9D9D9" w:themeFill="background1" w:themeFillShade="D9"/>
          </w:tcPr>
          <w:p w14:paraId="27430F92" w14:textId="77777777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</w:tcPr>
          <w:p w14:paraId="52B91F57" w14:textId="77777777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</w:tcPr>
          <w:p w14:paraId="503C29CA" w14:textId="6DB859CF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1E4ABB" w:rsidRPr="0026013B" w14:paraId="39387EEA" w14:textId="2F1BF7A3" w:rsidTr="00E43965">
        <w:trPr>
          <w:trHeight w:val="125"/>
        </w:trPr>
        <w:tc>
          <w:tcPr>
            <w:tcW w:w="1555" w:type="dxa"/>
            <w:vMerge/>
            <w:shd w:val="clear" w:color="auto" w:fill="FFFFFF" w:themeFill="background1"/>
          </w:tcPr>
          <w:p w14:paraId="7C4121A8" w14:textId="77777777" w:rsidR="001E4ABB" w:rsidRPr="009070A5" w:rsidRDefault="001E4ABB" w:rsidP="00842B3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69B514CD" w14:textId="77777777" w:rsidR="001E4ABB" w:rsidRPr="0026013B" w:rsidRDefault="001E4ABB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5E2FD43E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15D9521" w14:textId="77777777" w:rsidR="001E4ABB" w:rsidRPr="0026013B" w:rsidRDefault="001E4ABB" w:rsidP="00842B3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985" w:type="dxa"/>
            <w:vMerge/>
            <w:shd w:val="clear" w:color="auto" w:fill="BFBFBF" w:themeFill="background1" w:themeFillShade="BF"/>
          </w:tcPr>
          <w:p w14:paraId="4E2EBEAC" w14:textId="77777777" w:rsidR="001E4ABB" w:rsidRPr="0026013B" w:rsidRDefault="001E4ABB" w:rsidP="00842B3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BFBFBF" w:themeFill="background1" w:themeFillShade="BF"/>
          </w:tcPr>
          <w:p w14:paraId="7255A259" w14:textId="77777777" w:rsidR="001E4ABB" w:rsidRPr="0026013B" w:rsidRDefault="001E4ABB" w:rsidP="00842B3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BFBFBF" w:themeFill="background1" w:themeFillShade="BF"/>
          </w:tcPr>
          <w:p w14:paraId="5EF7E61B" w14:textId="77777777" w:rsidR="001E4ABB" w:rsidRPr="0026013B" w:rsidRDefault="001E4ABB" w:rsidP="00842B3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43965" w:rsidRPr="0026013B" w14:paraId="51BD7807" w14:textId="674374FF" w:rsidTr="00E43965">
        <w:trPr>
          <w:trHeight w:val="405"/>
        </w:trPr>
        <w:tc>
          <w:tcPr>
            <w:tcW w:w="1555" w:type="dxa"/>
            <w:vMerge/>
            <w:shd w:val="clear" w:color="auto" w:fill="FFFFFF" w:themeFill="background1"/>
          </w:tcPr>
          <w:p w14:paraId="7DEDBF67" w14:textId="77777777" w:rsidR="00E43965" w:rsidRPr="009070A5" w:rsidRDefault="00E43965" w:rsidP="00842B3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24D4C729" w14:textId="4009588A" w:rsidR="00E43965" w:rsidRPr="0026013B" w:rsidRDefault="00E43965" w:rsidP="00842B3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Creche João e Maria 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E92360" w14:textId="1F5F3C47" w:rsidR="00E43965" w:rsidRPr="0026013B" w:rsidRDefault="00E43965" w:rsidP="00842B3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7FEC52F" w14:textId="61040DD4" w:rsidR="00E43965" w:rsidRPr="0026013B" w:rsidRDefault="00E43965" w:rsidP="00842B31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16:00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8856C23" w14:textId="6CF9A591" w:rsidR="00E43965" w:rsidRDefault="00E43965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Berçário/Maternal</w:t>
            </w:r>
          </w:p>
          <w:p w14:paraId="43DF7577" w14:textId="739366C3" w:rsidR="00E43965" w:rsidRPr="0026013B" w:rsidRDefault="00E43965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6EAA2474" w14:textId="6D9B73E7" w:rsidR="00E43965" w:rsidRPr="0026013B" w:rsidRDefault="00E43965" w:rsidP="00842B3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21EC36A7" w14:textId="14DBCAF8" w:rsidR="00E43965" w:rsidRPr="001E4ABB" w:rsidRDefault="001E4ABB" w:rsidP="00842B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E4ABB">
              <w:rPr>
                <w:sz w:val="20"/>
                <w:szCs w:val="20"/>
              </w:rPr>
              <w:t>17/04/2023 a 20/12/2023</w:t>
            </w:r>
          </w:p>
        </w:tc>
      </w:tr>
      <w:tr w:rsidR="00E43965" w:rsidRPr="0026013B" w14:paraId="75AB550C" w14:textId="7DF95A3D" w:rsidTr="00E43965">
        <w:trPr>
          <w:trHeight w:val="124"/>
        </w:trPr>
        <w:tc>
          <w:tcPr>
            <w:tcW w:w="1555" w:type="dxa"/>
            <w:shd w:val="clear" w:color="auto" w:fill="D9D9D9" w:themeFill="background1" w:themeFillShade="D9"/>
          </w:tcPr>
          <w:p w14:paraId="6F1CCA9E" w14:textId="77777777" w:rsidR="00E43965" w:rsidRPr="000815C6" w:rsidRDefault="00E43965" w:rsidP="00842B31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3E96008A" w14:textId="77777777" w:rsidR="00E43965" w:rsidRPr="000815C6" w:rsidRDefault="00E43965" w:rsidP="00842B31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B9F92C4" w14:textId="77777777" w:rsidR="00E43965" w:rsidRPr="000815C6" w:rsidRDefault="00E43965" w:rsidP="00842B31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53CE1A81" w14:textId="77777777" w:rsidR="00E43965" w:rsidRPr="000815C6" w:rsidRDefault="00E43965" w:rsidP="00842B31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</w:tcPr>
          <w:p w14:paraId="24DBB4A3" w14:textId="77777777" w:rsidR="00E43965" w:rsidRPr="000815C6" w:rsidRDefault="00E43965" w:rsidP="00842B31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14:paraId="1BAD88AA" w14:textId="77777777" w:rsidR="00E43965" w:rsidRPr="000815C6" w:rsidRDefault="00E43965" w:rsidP="00842B31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14:paraId="6207D17E" w14:textId="77777777" w:rsidR="00E43965" w:rsidRPr="000815C6" w:rsidRDefault="00E43965" w:rsidP="00842B31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06D1A15A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27B5B7" w14:textId="77777777" w:rsidR="00FD6197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4C28010F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BD8919" w14:textId="43415D19" w:rsidR="00FD6197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9D59D4" w14:textId="54A85262" w:rsidR="00FD6197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6D540A" w14:textId="753DE6AF" w:rsidR="001E4ABB" w:rsidRDefault="001E4ABB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C7CCB8" w14:textId="2605A682" w:rsidR="001E4ABB" w:rsidRDefault="001E4ABB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1D17FC6" w14:textId="77777777" w:rsidR="001E4ABB" w:rsidRDefault="001E4ABB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10FEFC" w14:textId="77777777" w:rsidR="00FD6197" w:rsidRPr="0026013B" w:rsidRDefault="00FD619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A52746" w14:textId="44E0A735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7DABDF" w14:textId="77777777" w:rsidR="00EC13A0" w:rsidRDefault="00EC13A0" w:rsidP="00B04955">
      <w:pPr>
        <w:spacing w:after="0" w:line="240" w:lineRule="auto"/>
      </w:pPr>
      <w:r>
        <w:separator/>
      </w:r>
    </w:p>
  </w:endnote>
  <w:endnote w:type="continuationSeparator" w:id="0">
    <w:p w14:paraId="7CC9B122" w14:textId="77777777" w:rsidR="00EC13A0" w:rsidRDefault="00EC13A0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CCCC16" w14:textId="77777777" w:rsidR="00EC13A0" w:rsidRDefault="00EC13A0" w:rsidP="00B04955">
      <w:pPr>
        <w:spacing w:after="0" w:line="240" w:lineRule="auto"/>
      </w:pPr>
      <w:r>
        <w:separator/>
      </w:r>
    </w:p>
  </w:footnote>
  <w:footnote w:type="continuationSeparator" w:id="0">
    <w:p w14:paraId="0D588370" w14:textId="77777777" w:rsidR="00EC13A0" w:rsidRDefault="00EC13A0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2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4ABB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4ED9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6A7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508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B7448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2FE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C3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3965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13A0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6197"/>
    <w:rsid w:val="00FD7DDA"/>
    <w:rsid w:val="00FE1402"/>
    <w:rsid w:val="00FE325B"/>
    <w:rsid w:val="00FE4AC6"/>
    <w:rsid w:val="00FE5602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F3127-A82B-43ED-A434-E19761620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302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5</cp:revision>
  <cp:lastPrinted>2023-04-13T18:30:00Z</cp:lastPrinted>
  <dcterms:created xsi:type="dcterms:W3CDTF">2023-04-13T18:11:00Z</dcterms:created>
  <dcterms:modified xsi:type="dcterms:W3CDTF">2023-04-13T18:31:00Z</dcterms:modified>
</cp:coreProperties>
</file>